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93" w:rsidRDefault="00D412B8" w:rsidP="008B5807">
      <w:pPr>
        <w:ind w:left="720" w:firstLine="720"/>
        <w:rPr>
          <w:rStyle w:val="Strong"/>
        </w:rPr>
      </w:pPr>
      <w:bookmarkStart w:id="0" w:name="_GoBack"/>
      <w:bookmarkEnd w:id="0"/>
      <w:r>
        <w:rPr>
          <w:rStyle w:val="Strong"/>
        </w:rPr>
        <w:t xml:space="preserve">                           </w:t>
      </w:r>
      <w:r w:rsidR="000D23B6">
        <w:rPr>
          <w:rStyle w:val="Strong"/>
        </w:rPr>
        <w:t xml:space="preserve">        </w:t>
      </w:r>
      <w:r>
        <w:rPr>
          <w:rStyle w:val="Strong"/>
        </w:rPr>
        <w:t xml:space="preserve">   </w:t>
      </w:r>
      <w:r w:rsidR="00764959">
        <w:rPr>
          <w:rStyle w:val="Strong"/>
        </w:rPr>
        <w:t xml:space="preserve">      </w:t>
      </w:r>
      <w:r>
        <w:rPr>
          <w:rStyle w:val="Strong"/>
        </w:rPr>
        <w:t xml:space="preserve">  </w:t>
      </w:r>
      <w:r w:rsidRPr="00D412B8">
        <w:rPr>
          <w:rStyle w:val="Strong"/>
          <w:noProof/>
        </w:rPr>
        <w:drawing>
          <wp:inline distT="0" distB="0" distL="0" distR="0">
            <wp:extent cx="990600" cy="990600"/>
            <wp:effectExtent l="0" t="0" r="0" b="0"/>
            <wp:docPr id="2" name="Picture 2" descr="C:\Users\jimb\Desktop\Marshall County CC&amp;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b\Desktop\Marshall County CC&amp;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07" w:rsidRDefault="00D412B8" w:rsidP="00796020">
      <w:pPr>
        <w:rPr>
          <w:rStyle w:val="Strong"/>
          <w:rFonts w:ascii="Gadugi" w:hAnsi="Gadugi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  </w:t>
      </w:r>
      <w:r w:rsidR="00796020">
        <w:rPr>
          <w:rStyle w:val="Strong"/>
          <w:sz w:val="32"/>
          <w:szCs w:val="32"/>
        </w:rPr>
        <w:tab/>
      </w:r>
      <w:r>
        <w:rPr>
          <w:rStyle w:val="Strong"/>
          <w:sz w:val="32"/>
          <w:szCs w:val="32"/>
        </w:rPr>
        <w:t xml:space="preserve"> </w:t>
      </w:r>
      <w:r w:rsidR="00552ACE" w:rsidRPr="00CB4F95">
        <w:rPr>
          <w:rStyle w:val="Strong"/>
          <w:rFonts w:ascii="Gadugi" w:hAnsi="Gadugi"/>
          <w:sz w:val="32"/>
          <w:szCs w:val="32"/>
        </w:rPr>
        <w:t>M</w:t>
      </w:r>
      <w:r w:rsidR="008B5807" w:rsidRPr="00CB4F95">
        <w:rPr>
          <w:rStyle w:val="Strong"/>
          <w:rFonts w:ascii="Gadugi" w:hAnsi="Gadugi"/>
          <w:sz w:val="32"/>
          <w:szCs w:val="32"/>
        </w:rPr>
        <w:t xml:space="preserve">arshall County </w:t>
      </w:r>
      <w:r w:rsidR="00796020" w:rsidRPr="00CB4F95">
        <w:rPr>
          <w:rStyle w:val="Strong"/>
          <w:rFonts w:ascii="Gadugi" w:hAnsi="Gadugi"/>
          <w:sz w:val="32"/>
          <w:szCs w:val="32"/>
        </w:rPr>
        <w:t>Employment Opportunity</w:t>
      </w:r>
    </w:p>
    <w:p w:rsidR="005C52DB" w:rsidRDefault="005C52DB" w:rsidP="00796020">
      <w:pPr>
        <w:rPr>
          <w:rStyle w:val="Strong"/>
          <w:rFonts w:ascii="Gadugi" w:hAnsi="Gadugi"/>
          <w:sz w:val="32"/>
          <w:szCs w:val="32"/>
        </w:rPr>
      </w:pPr>
    </w:p>
    <w:p w:rsidR="00796020" w:rsidRPr="00D5698F" w:rsidRDefault="00764959" w:rsidP="00796020">
      <w:pPr>
        <w:rPr>
          <w:rStyle w:val="Strong"/>
          <w:rFonts w:ascii="Gadugi" w:hAnsi="Gadugi"/>
        </w:rPr>
      </w:pPr>
      <w:r w:rsidRPr="00D5698F">
        <w:rPr>
          <w:rStyle w:val="Strong"/>
          <w:rFonts w:ascii="Gadugi" w:hAnsi="Gadugi"/>
        </w:rPr>
        <w:t xml:space="preserve">Department:  </w:t>
      </w:r>
      <w:r w:rsidR="00796020" w:rsidRPr="00D5698F">
        <w:rPr>
          <w:rStyle w:val="Strong"/>
          <w:rFonts w:ascii="Gadugi" w:hAnsi="Gadugi"/>
        </w:rPr>
        <w:t>Marshall County Probation</w:t>
      </w:r>
    </w:p>
    <w:p w:rsidR="00CA3E9A" w:rsidRPr="00D5698F" w:rsidRDefault="00764959" w:rsidP="00796020">
      <w:pPr>
        <w:rPr>
          <w:rStyle w:val="Strong"/>
          <w:rFonts w:ascii="Gadugi" w:hAnsi="Gadugi"/>
        </w:rPr>
      </w:pPr>
      <w:r w:rsidRPr="00D5698F">
        <w:rPr>
          <w:rStyle w:val="Strong"/>
          <w:rFonts w:ascii="Gadugi" w:hAnsi="Gadugi"/>
        </w:rPr>
        <w:t xml:space="preserve">Position:  </w:t>
      </w:r>
      <w:r w:rsidR="00867BE1" w:rsidRPr="00D5698F">
        <w:rPr>
          <w:rStyle w:val="Strong"/>
          <w:rFonts w:ascii="Gadugi" w:hAnsi="Gadugi"/>
        </w:rPr>
        <w:t>Probation Officer</w:t>
      </w:r>
      <w:r w:rsidR="005C52DB">
        <w:rPr>
          <w:rStyle w:val="Strong"/>
          <w:rFonts w:ascii="Gadugi" w:hAnsi="Gadugi"/>
        </w:rPr>
        <w:t>/</w:t>
      </w:r>
      <w:r w:rsidR="00CA3E9A" w:rsidRPr="00D5698F">
        <w:rPr>
          <w:rStyle w:val="Strong"/>
          <w:rFonts w:ascii="Gadugi" w:hAnsi="Gadugi"/>
        </w:rPr>
        <w:t xml:space="preserve"> </w:t>
      </w:r>
      <w:r w:rsidR="001B5DDE" w:rsidRPr="00D5698F">
        <w:rPr>
          <w:rStyle w:val="Strong"/>
          <w:rFonts w:ascii="Gadugi" w:hAnsi="Gadugi"/>
        </w:rPr>
        <w:t>Pre-trial</w:t>
      </w:r>
    </w:p>
    <w:p w:rsidR="00796020" w:rsidRPr="00D5698F" w:rsidRDefault="00764959" w:rsidP="00764959">
      <w:pPr>
        <w:rPr>
          <w:rStyle w:val="Strong"/>
          <w:rFonts w:ascii="Gadugi" w:hAnsi="Gadugi"/>
        </w:rPr>
      </w:pPr>
      <w:r w:rsidRPr="00D5698F">
        <w:rPr>
          <w:rStyle w:val="Strong"/>
          <w:rFonts w:ascii="Gadugi" w:hAnsi="Gadugi"/>
        </w:rPr>
        <w:t xml:space="preserve">Job Category:  Professional </w:t>
      </w:r>
    </w:p>
    <w:p w:rsidR="00796020" w:rsidRPr="00D5698F" w:rsidRDefault="00764959" w:rsidP="00CA3E9A">
      <w:pPr>
        <w:rPr>
          <w:rStyle w:val="Strong"/>
          <w:rFonts w:ascii="Gadugi" w:hAnsi="Gadugi"/>
        </w:rPr>
      </w:pPr>
      <w:r w:rsidRPr="00D5698F">
        <w:rPr>
          <w:rStyle w:val="Strong"/>
          <w:rFonts w:ascii="Gadugi" w:hAnsi="Gadugi"/>
        </w:rPr>
        <w:t xml:space="preserve">Status:  </w:t>
      </w:r>
      <w:r w:rsidR="001B5DDE" w:rsidRPr="00D5698F">
        <w:rPr>
          <w:rStyle w:val="Strong"/>
          <w:rFonts w:ascii="Gadugi" w:hAnsi="Gadugi"/>
        </w:rPr>
        <w:t>Grant Funded/</w:t>
      </w:r>
      <w:r w:rsidR="00867BE1" w:rsidRPr="00D5698F">
        <w:rPr>
          <w:rStyle w:val="Strong"/>
          <w:rFonts w:ascii="Gadugi" w:hAnsi="Gadugi"/>
        </w:rPr>
        <w:t>Full</w:t>
      </w:r>
      <w:r w:rsidR="00CA3E9A" w:rsidRPr="00D5698F">
        <w:rPr>
          <w:rStyle w:val="Strong"/>
          <w:rFonts w:ascii="Gadugi" w:hAnsi="Gadugi"/>
        </w:rPr>
        <w:t>-Time</w:t>
      </w:r>
      <w:r w:rsidR="001B5DDE" w:rsidRPr="00D5698F">
        <w:rPr>
          <w:rStyle w:val="Strong"/>
          <w:rFonts w:ascii="Gadugi" w:hAnsi="Gadugi"/>
        </w:rPr>
        <w:t xml:space="preserve"> </w:t>
      </w:r>
    </w:p>
    <w:p w:rsidR="00BC3BD9" w:rsidRPr="00D5698F" w:rsidRDefault="00BC3BD9" w:rsidP="00CA3E9A">
      <w:pPr>
        <w:rPr>
          <w:rStyle w:val="Strong"/>
          <w:rFonts w:ascii="Gadugi" w:hAnsi="Gadugi"/>
        </w:rPr>
      </w:pPr>
    </w:p>
    <w:p w:rsidR="001E7CEA" w:rsidRPr="00D5698F" w:rsidRDefault="001E7CEA" w:rsidP="00CB4F95">
      <w:pPr>
        <w:rPr>
          <w:rFonts w:ascii="Gadugi" w:eastAsia="Calibri" w:hAnsi="Gadugi" w:cs="Arial"/>
        </w:rPr>
      </w:pPr>
      <w:r w:rsidRPr="00D5698F">
        <w:rPr>
          <w:rFonts w:ascii="Gadugi" w:eastAsia="Calibri" w:hAnsi="Gadugi" w:cs="Arial"/>
        </w:rPr>
        <w:t xml:space="preserve">Primary </w:t>
      </w:r>
      <w:r w:rsidR="008D35DE" w:rsidRPr="00D5698F">
        <w:rPr>
          <w:rFonts w:ascii="Gadugi" w:eastAsia="Calibri" w:hAnsi="Gadugi" w:cs="Arial"/>
        </w:rPr>
        <w:t>Responsibilities</w:t>
      </w:r>
      <w:r w:rsidRPr="00D5698F">
        <w:rPr>
          <w:rFonts w:ascii="Gadugi" w:eastAsia="Calibri" w:hAnsi="Gadugi" w:cs="Arial"/>
        </w:rPr>
        <w:t xml:space="preserve">: </w:t>
      </w:r>
      <w:r w:rsidR="008D35DE" w:rsidRPr="00D5698F">
        <w:rPr>
          <w:rFonts w:ascii="Gadugi" w:eastAsia="Calibri" w:hAnsi="Gadugi" w:cs="Arial"/>
        </w:rPr>
        <w:t xml:space="preserve"> </w:t>
      </w:r>
      <w:r w:rsidRPr="00D5698F">
        <w:rPr>
          <w:rFonts w:ascii="Gadugi" w:eastAsia="Calibri" w:hAnsi="Gadugi" w:cs="Arial"/>
        </w:rPr>
        <w:t>include assisting</w:t>
      </w:r>
      <w:r w:rsidR="001B5DDE" w:rsidRPr="00D5698F">
        <w:rPr>
          <w:rFonts w:ascii="Gadugi" w:eastAsia="Calibri" w:hAnsi="Gadugi" w:cs="Arial"/>
        </w:rPr>
        <w:t xml:space="preserve"> the Courts with Pre-Trial intake procedures of adult arrestees including performing intake processes</w:t>
      </w:r>
      <w:r w:rsidRPr="00D5698F">
        <w:rPr>
          <w:rFonts w:ascii="Gadugi" w:eastAsia="Calibri" w:hAnsi="Gadugi" w:cs="Arial"/>
        </w:rPr>
        <w:t xml:space="preserve"> and assessing eligibility for pre-trial services. Assist the Courts with conducting the pre-trial IRAS/PAT and other assessment tools.  Screens candidates for pre-trial release, determining eligibility and completing appropriate IRAS/PAT for determining supervision and risk levels of offenders.  Makes recommendations regarding release based on the IRAS/PAT and evidence based findings in reports to the Court.   Monitors and updates pre-trial release caseload, maintaining proper records, completing statistical reports regarding data collection, report findings to the Court and State Agencies. </w:t>
      </w:r>
      <w:r w:rsidR="00D5698F" w:rsidRPr="00D5698F">
        <w:rPr>
          <w:rFonts w:ascii="Gadugi" w:eastAsia="Calibri" w:hAnsi="Gadugi" w:cs="Arial"/>
        </w:rPr>
        <w:t xml:space="preserve"> May be required to supervise a caseload of low-level misdemeanor offenders prior to sentencing.  </w:t>
      </w:r>
      <w:proofErr w:type="gramStart"/>
      <w:r w:rsidR="00D5698F" w:rsidRPr="00D5698F">
        <w:rPr>
          <w:rFonts w:ascii="Gadugi" w:eastAsia="Calibri" w:hAnsi="Gadugi" w:cs="Arial"/>
        </w:rPr>
        <w:t>May be asked</w:t>
      </w:r>
      <w:proofErr w:type="gramEnd"/>
      <w:r w:rsidR="00D5698F" w:rsidRPr="00D5698F">
        <w:rPr>
          <w:rFonts w:ascii="Gadugi" w:eastAsia="Calibri" w:hAnsi="Gadugi" w:cs="Arial"/>
        </w:rPr>
        <w:t xml:space="preserve"> to conduct Pre-sentence Investigation Reports periodically.</w:t>
      </w:r>
    </w:p>
    <w:p w:rsidR="00D5698F" w:rsidRPr="00D5698F" w:rsidRDefault="00D5698F" w:rsidP="00CB4F95">
      <w:pPr>
        <w:rPr>
          <w:rFonts w:ascii="Gadugi" w:eastAsia="Calibri" w:hAnsi="Gadugi" w:cs="Arial"/>
        </w:rPr>
      </w:pPr>
    </w:p>
    <w:p w:rsidR="00E22E9C" w:rsidRPr="00D5698F" w:rsidRDefault="00D5698F" w:rsidP="00E22E9C">
      <w:pPr>
        <w:rPr>
          <w:rStyle w:val="Strong"/>
          <w:rFonts w:ascii="Gadugi" w:hAnsi="Gadugi"/>
          <w:b w:val="0"/>
        </w:rPr>
      </w:pPr>
      <w:r w:rsidRPr="00D5698F">
        <w:rPr>
          <w:rFonts w:ascii="Gadugi" w:eastAsia="Calibri" w:hAnsi="Gadugi" w:cs="Arial"/>
        </w:rPr>
        <w:t>The position requires a Bachelor’s Degree in Criminal Justice or related field. The individual must be 21 years of age and have a valid driver’s license. The applicant must be eligible for Probation Officer Certification in Indiana and be of good moral character.</w:t>
      </w:r>
      <w:r>
        <w:rPr>
          <w:rFonts w:ascii="Gadugi" w:eastAsia="Calibri" w:hAnsi="Gadugi" w:cs="Arial"/>
        </w:rPr>
        <w:t xml:space="preserve"> </w:t>
      </w:r>
      <w:r w:rsidR="00CB4F95" w:rsidRPr="00D5698F">
        <w:rPr>
          <w:rFonts w:ascii="Gadugi" w:eastAsia="Calibri" w:hAnsi="Gadugi" w:cs="Arial"/>
        </w:rPr>
        <w:t>Applicant</w:t>
      </w:r>
      <w:r w:rsidR="002F5C3F" w:rsidRPr="00D5698F">
        <w:rPr>
          <w:rFonts w:ascii="Gadugi" w:eastAsia="Calibri" w:hAnsi="Gadugi" w:cs="Arial"/>
        </w:rPr>
        <w:t xml:space="preserve">s must have good communication </w:t>
      </w:r>
      <w:r w:rsidR="00382E50" w:rsidRPr="00D5698F">
        <w:rPr>
          <w:rFonts w:ascii="Gadugi" w:eastAsia="Calibri" w:hAnsi="Gadugi" w:cs="Arial"/>
        </w:rPr>
        <w:t>skills,</w:t>
      </w:r>
      <w:r w:rsidR="00E22E9C" w:rsidRPr="00D5698F">
        <w:rPr>
          <w:rFonts w:ascii="Gadugi" w:eastAsia="Calibri" w:hAnsi="Gadugi" w:cs="Arial"/>
        </w:rPr>
        <w:t xml:space="preserve"> </w:t>
      </w:r>
      <w:r w:rsidR="00E22E9C" w:rsidRPr="00D5698F">
        <w:rPr>
          <w:rStyle w:val="Strong"/>
          <w:rFonts w:ascii="Gadugi" w:hAnsi="Gadugi"/>
          <w:b w:val="0"/>
        </w:rPr>
        <w:t xml:space="preserve">need to </w:t>
      </w:r>
      <w:r w:rsidR="00382E50" w:rsidRPr="00D5698F">
        <w:rPr>
          <w:rStyle w:val="Strong"/>
          <w:rFonts w:ascii="Gadugi" w:hAnsi="Gadugi"/>
          <w:b w:val="0"/>
        </w:rPr>
        <w:t>possess excellent organizational skills,</w:t>
      </w:r>
      <w:r w:rsidR="00E22E9C" w:rsidRPr="00D5698F">
        <w:rPr>
          <w:rStyle w:val="Strong"/>
          <w:rFonts w:ascii="Gadugi" w:hAnsi="Gadugi"/>
          <w:b w:val="0"/>
        </w:rPr>
        <w:t xml:space="preserve"> and </w:t>
      </w:r>
      <w:r w:rsidR="00382E50" w:rsidRPr="00D5698F">
        <w:rPr>
          <w:rStyle w:val="Strong"/>
          <w:rFonts w:ascii="Gadugi" w:hAnsi="Gadugi"/>
          <w:b w:val="0"/>
        </w:rPr>
        <w:t>have the ability</w:t>
      </w:r>
      <w:r w:rsidR="00E22E9C" w:rsidRPr="00D5698F">
        <w:rPr>
          <w:rStyle w:val="Strong"/>
          <w:rFonts w:ascii="Gadugi" w:hAnsi="Gadugi"/>
          <w:b w:val="0"/>
        </w:rPr>
        <w:t xml:space="preserve"> to </w:t>
      </w:r>
      <w:proofErr w:type="gramStart"/>
      <w:r w:rsidR="00E22E9C" w:rsidRPr="00D5698F">
        <w:rPr>
          <w:rStyle w:val="Strong"/>
          <w:rFonts w:ascii="Gadugi" w:hAnsi="Gadugi"/>
          <w:b w:val="0"/>
        </w:rPr>
        <w:t>work</w:t>
      </w:r>
      <w:proofErr w:type="gramEnd"/>
      <w:r w:rsidR="00E22E9C" w:rsidRPr="00D5698F">
        <w:rPr>
          <w:rStyle w:val="Strong"/>
          <w:rFonts w:ascii="Gadugi" w:hAnsi="Gadugi"/>
          <w:b w:val="0"/>
        </w:rPr>
        <w:t xml:space="preserve"> with confidential information in a professional and ethical manner.  </w:t>
      </w:r>
    </w:p>
    <w:p w:rsidR="00BC3BD9" w:rsidRPr="00D5698F" w:rsidRDefault="00BC3BD9" w:rsidP="00E22E9C">
      <w:pPr>
        <w:rPr>
          <w:rStyle w:val="Strong"/>
          <w:rFonts w:ascii="Gadugi" w:hAnsi="Gadugi"/>
          <w:b w:val="0"/>
        </w:rPr>
      </w:pPr>
    </w:p>
    <w:p w:rsidR="008D35DE" w:rsidRPr="00D5698F" w:rsidRDefault="00CB4F95" w:rsidP="005C52DB">
      <w:pPr>
        <w:jc w:val="both"/>
        <w:rPr>
          <w:rFonts w:ascii="Gadugi" w:hAnsi="Gadugi"/>
          <w:b/>
          <w:bCs/>
        </w:rPr>
      </w:pPr>
      <w:r w:rsidRPr="00D5698F">
        <w:rPr>
          <w:rStyle w:val="Strong"/>
          <w:rFonts w:ascii="Gadugi" w:hAnsi="Gadugi"/>
          <w:b w:val="0"/>
        </w:rPr>
        <w:t>Candidates shou</w:t>
      </w:r>
      <w:r w:rsidR="002F5C3F" w:rsidRPr="00D5698F">
        <w:rPr>
          <w:rStyle w:val="Strong"/>
          <w:rFonts w:ascii="Gadugi" w:hAnsi="Gadugi"/>
          <w:b w:val="0"/>
        </w:rPr>
        <w:t xml:space="preserve">ld be familiar with Microsoft Windows, </w:t>
      </w:r>
      <w:r w:rsidRPr="00D5698F">
        <w:rPr>
          <w:rStyle w:val="Strong"/>
          <w:rFonts w:ascii="Gadugi" w:hAnsi="Gadugi"/>
          <w:b w:val="0"/>
        </w:rPr>
        <w:t>Word and Excel</w:t>
      </w:r>
      <w:r w:rsidR="002F5C3F" w:rsidRPr="00D5698F">
        <w:rPr>
          <w:rStyle w:val="Strong"/>
          <w:rFonts w:ascii="Gadugi" w:hAnsi="Gadugi"/>
          <w:b w:val="0"/>
        </w:rPr>
        <w:t xml:space="preserve">.  </w:t>
      </w:r>
      <w:r w:rsidR="00C26DE5" w:rsidRPr="00D5698F">
        <w:rPr>
          <w:rStyle w:val="Strong"/>
          <w:rFonts w:ascii="Gadugi" w:hAnsi="Gadugi"/>
          <w:b w:val="0"/>
        </w:rPr>
        <w:t>The desired professional would have at least t</w:t>
      </w:r>
      <w:r w:rsidR="002F5C3F" w:rsidRPr="00D5698F">
        <w:rPr>
          <w:rFonts w:ascii="Gadugi" w:eastAsia="Calibri" w:hAnsi="Gadugi" w:cs="Arial"/>
        </w:rPr>
        <w:t>wo</w:t>
      </w:r>
      <w:r w:rsidR="00E22E9C" w:rsidRPr="00D5698F">
        <w:rPr>
          <w:rFonts w:ascii="Gadugi" w:eastAsia="Calibri" w:hAnsi="Gadugi" w:cs="Arial"/>
        </w:rPr>
        <w:t xml:space="preserve"> </w:t>
      </w:r>
      <w:r w:rsidR="00EC10F3" w:rsidRPr="00D5698F">
        <w:rPr>
          <w:rFonts w:ascii="Gadugi" w:eastAsia="Calibri" w:hAnsi="Gadugi" w:cs="Arial"/>
        </w:rPr>
        <w:t>years’ experience</w:t>
      </w:r>
      <w:r w:rsidR="00C26DE5" w:rsidRPr="00D5698F">
        <w:rPr>
          <w:rFonts w:ascii="Gadugi" w:eastAsia="Calibri" w:hAnsi="Gadugi" w:cs="Arial"/>
        </w:rPr>
        <w:t>.  F</w:t>
      </w:r>
      <w:r w:rsidR="002F5C3F" w:rsidRPr="00D5698F">
        <w:rPr>
          <w:rFonts w:ascii="Gadugi" w:eastAsia="Calibri" w:hAnsi="Gadugi" w:cs="Arial"/>
        </w:rPr>
        <w:t>amiliarity with the Odyssey Court System and Incite is desired</w:t>
      </w:r>
      <w:r w:rsidR="00CF4CEB" w:rsidRPr="00D5698F">
        <w:rPr>
          <w:rFonts w:ascii="Gadugi" w:eastAsia="Calibri" w:hAnsi="Gadugi" w:cs="Arial"/>
        </w:rPr>
        <w:t>,</w:t>
      </w:r>
      <w:r w:rsidR="002F5C3F" w:rsidRPr="00D5698F">
        <w:rPr>
          <w:rFonts w:ascii="Gadugi" w:eastAsia="Calibri" w:hAnsi="Gadugi" w:cs="Arial"/>
        </w:rPr>
        <w:t xml:space="preserve"> but not mandatory.  </w:t>
      </w:r>
      <w:r w:rsidR="00E22E9C" w:rsidRPr="00D5698F">
        <w:rPr>
          <w:rFonts w:ascii="Gadugi" w:eastAsia="Calibri" w:hAnsi="Gadugi" w:cs="Arial"/>
        </w:rPr>
        <w:t xml:space="preserve">Rate of pay </w:t>
      </w:r>
      <w:proofErr w:type="gramStart"/>
      <w:r w:rsidR="00C26DE5" w:rsidRPr="00D5698F">
        <w:rPr>
          <w:rFonts w:ascii="Gadugi" w:eastAsia="Calibri" w:hAnsi="Gadugi" w:cs="Arial"/>
        </w:rPr>
        <w:t xml:space="preserve">is </w:t>
      </w:r>
      <w:r w:rsidR="00E22E9C" w:rsidRPr="00D5698F">
        <w:rPr>
          <w:rFonts w:ascii="Gadugi" w:eastAsia="Calibri" w:hAnsi="Gadugi" w:cs="Arial"/>
        </w:rPr>
        <w:t>based</w:t>
      </w:r>
      <w:proofErr w:type="gramEnd"/>
      <w:r w:rsidR="00E22E9C" w:rsidRPr="00D5698F">
        <w:rPr>
          <w:rFonts w:ascii="Gadugi" w:eastAsia="Calibri" w:hAnsi="Gadugi" w:cs="Arial"/>
        </w:rPr>
        <w:t xml:space="preserve"> upon State </w:t>
      </w:r>
      <w:r w:rsidR="00D5698F">
        <w:rPr>
          <w:rFonts w:ascii="Gadugi" w:eastAsia="Calibri" w:hAnsi="Gadugi" w:cs="Arial"/>
        </w:rPr>
        <w:t xml:space="preserve">Probation Officer </w:t>
      </w:r>
      <w:r w:rsidR="00E22E9C" w:rsidRPr="00D5698F">
        <w:rPr>
          <w:rFonts w:ascii="Gadugi" w:eastAsia="Calibri" w:hAnsi="Gadugi" w:cs="Arial"/>
        </w:rPr>
        <w:t>Guidelines</w:t>
      </w:r>
      <w:r w:rsidR="00D5698F">
        <w:rPr>
          <w:rFonts w:ascii="Gadugi" w:eastAsia="Calibri" w:hAnsi="Gadugi" w:cs="Arial"/>
        </w:rPr>
        <w:t xml:space="preserve"> and/ or Grant Dollars </w:t>
      </w:r>
      <w:proofErr w:type="spellStart"/>
      <w:r w:rsidR="00D5698F">
        <w:rPr>
          <w:rFonts w:ascii="Gadugi" w:eastAsia="Calibri" w:hAnsi="Gadugi" w:cs="Arial"/>
        </w:rPr>
        <w:t>Available</w:t>
      </w:r>
      <w:r w:rsidR="00E22E9C" w:rsidRPr="00D5698F">
        <w:rPr>
          <w:rFonts w:ascii="Gadugi" w:eastAsia="Calibri" w:hAnsi="Gadugi" w:cs="Arial"/>
        </w:rPr>
        <w:t>.</w:t>
      </w:r>
      <w:r w:rsidRPr="00D5698F">
        <w:rPr>
          <w:rStyle w:val="Strong"/>
          <w:rFonts w:ascii="Gadugi" w:hAnsi="Gadugi"/>
          <w:b w:val="0"/>
        </w:rPr>
        <w:t>A</w:t>
      </w:r>
      <w:proofErr w:type="spellEnd"/>
      <w:r w:rsidRPr="00D5698F">
        <w:rPr>
          <w:rStyle w:val="Strong"/>
          <w:rFonts w:ascii="Gadugi" w:hAnsi="Gadugi"/>
          <w:b w:val="0"/>
        </w:rPr>
        <w:t xml:space="preserve"> criminal background check and a pre-employment drug screen are required.</w:t>
      </w:r>
      <w:r w:rsidR="00382E50" w:rsidRPr="00D5698F">
        <w:rPr>
          <w:rStyle w:val="Strong"/>
          <w:rFonts w:ascii="Gadugi" w:hAnsi="Gadugi"/>
          <w:b w:val="0"/>
        </w:rPr>
        <w:t xml:space="preserve">  </w:t>
      </w:r>
      <w:r w:rsidR="00382E50" w:rsidRPr="00D5698F">
        <w:rPr>
          <w:rFonts w:ascii="Gadugi" w:hAnsi="Gadugi"/>
        </w:rPr>
        <w:t xml:space="preserve">Applications can be located online at </w:t>
      </w:r>
      <w:hyperlink r:id="rId5" w:history="1">
        <w:r w:rsidR="00382E50" w:rsidRPr="00D5698F">
          <w:rPr>
            <w:rStyle w:val="Hyperlink"/>
            <w:rFonts w:ascii="Gadugi" w:hAnsi="Gadugi"/>
            <w:color w:val="auto"/>
          </w:rPr>
          <w:t>www.co.marshall.in.us</w:t>
        </w:r>
      </w:hyperlink>
      <w:r w:rsidR="00382E50" w:rsidRPr="00D5698F">
        <w:rPr>
          <w:rFonts w:ascii="Gadugi" w:hAnsi="Gadugi"/>
        </w:rPr>
        <w:t xml:space="preserve"> or in the Marshall County Auditor’s Office.</w:t>
      </w:r>
    </w:p>
    <w:p w:rsidR="00382E50" w:rsidRPr="00D5698F" w:rsidRDefault="00C82FAE" w:rsidP="00D5698F">
      <w:pPr>
        <w:rPr>
          <w:rFonts w:ascii="Gadugi" w:eastAsia="Calibri" w:hAnsi="Gadugi" w:cs="Arial"/>
        </w:rPr>
      </w:pPr>
      <w:r w:rsidRPr="00D5698F">
        <w:rPr>
          <w:rStyle w:val="Strong"/>
          <w:rFonts w:ascii="Gadugi" w:hAnsi="Gadugi"/>
          <w:b w:val="0"/>
        </w:rPr>
        <w:t xml:space="preserve">Interested candidates for this </w:t>
      </w:r>
      <w:r w:rsidR="00C26DE5" w:rsidRPr="00D5698F">
        <w:rPr>
          <w:rStyle w:val="Strong"/>
          <w:rFonts w:ascii="Gadugi" w:hAnsi="Gadugi"/>
          <w:b w:val="0"/>
        </w:rPr>
        <w:t xml:space="preserve">position need to submit </w:t>
      </w:r>
      <w:r w:rsidR="00FA5531" w:rsidRPr="00D5698F">
        <w:rPr>
          <w:rStyle w:val="Strong"/>
          <w:rFonts w:ascii="Gadugi" w:hAnsi="Gadugi"/>
          <w:b w:val="0"/>
        </w:rPr>
        <w:t>their r</w:t>
      </w:r>
      <w:r w:rsidR="00C26DE5" w:rsidRPr="00D5698F">
        <w:rPr>
          <w:rStyle w:val="Strong"/>
          <w:rFonts w:ascii="Gadugi" w:hAnsi="Gadugi"/>
          <w:b w:val="0"/>
        </w:rPr>
        <w:t xml:space="preserve">esume and application </w:t>
      </w:r>
      <w:r w:rsidR="008D35DE" w:rsidRPr="00D5698F">
        <w:rPr>
          <w:rFonts w:ascii="Gadugi" w:eastAsia="Calibri" w:hAnsi="Gadugi" w:cs="Arial"/>
        </w:rPr>
        <w:t>by</w:t>
      </w:r>
    </w:p>
    <w:p w:rsidR="008D35DE" w:rsidRPr="00D5698F" w:rsidRDefault="008D35DE" w:rsidP="00382E50">
      <w:pPr>
        <w:rPr>
          <w:rFonts w:ascii="Gadugi" w:eastAsia="Calibri" w:hAnsi="Gadugi" w:cs="Arial"/>
        </w:rPr>
      </w:pPr>
      <w:r w:rsidRPr="00D5698F">
        <w:rPr>
          <w:rFonts w:ascii="Gadugi" w:eastAsia="Calibri" w:hAnsi="Gadugi" w:cs="Arial"/>
          <w:b/>
        </w:rPr>
        <w:t>0</w:t>
      </w:r>
      <w:r w:rsidR="005C52DB">
        <w:rPr>
          <w:rFonts w:ascii="Gadugi" w:eastAsia="Calibri" w:hAnsi="Gadugi" w:cs="Arial"/>
          <w:b/>
        </w:rPr>
        <w:t>3</w:t>
      </w:r>
      <w:r w:rsidRPr="00D5698F">
        <w:rPr>
          <w:rFonts w:ascii="Gadugi" w:eastAsia="Calibri" w:hAnsi="Gadugi" w:cs="Arial"/>
          <w:b/>
        </w:rPr>
        <w:t>-</w:t>
      </w:r>
      <w:r w:rsidR="00D5698F">
        <w:rPr>
          <w:rFonts w:ascii="Gadugi" w:eastAsia="Calibri" w:hAnsi="Gadugi" w:cs="Arial"/>
          <w:b/>
        </w:rPr>
        <w:t>25</w:t>
      </w:r>
      <w:r w:rsidRPr="00D5698F">
        <w:rPr>
          <w:rFonts w:ascii="Gadugi" w:eastAsia="Calibri" w:hAnsi="Gadugi" w:cs="Arial"/>
          <w:b/>
        </w:rPr>
        <w:t>-</w:t>
      </w:r>
      <w:r w:rsidR="00D5698F" w:rsidRPr="00D5698F">
        <w:rPr>
          <w:rFonts w:ascii="Gadugi" w:eastAsia="Calibri" w:hAnsi="Gadugi" w:cs="Arial"/>
          <w:b/>
        </w:rPr>
        <w:t>2</w:t>
      </w:r>
      <w:r w:rsidR="005C52DB">
        <w:rPr>
          <w:rFonts w:ascii="Gadugi" w:eastAsia="Calibri" w:hAnsi="Gadugi" w:cs="Arial"/>
          <w:b/>
        </w:rPr>
        <w:t>1</w:t>
      </w:r>
      <w:r w:rsidR="00382E50" w:rsidRPr="00D5698F">
        <w:rPr>
          <w:rFonts w:ascii="Gadugi" w:eastAsia="Calibri" w:hAnsi="Gadugi" w:cs="Arial"/>
        </w:rPr>
        <w:t xml:space="preserve">.   Please forward all applications and resumes </w:t>
      </w:r>
      <w:proofErr w:type="gramStart"/>
      <w:r w:rsidR="00382E50" w:rsidRPr="00D5698F">
        <w:rPr>
          <w:rFonts w:ascii="Gadugi" w:eastAsia="Calibri" w:hAnsi="Gadugi" w:cs="Arial"/>
        </w:rPr>
        <w:t>to</w:t>
      </w:r>
      <w:proofErr w:type="gramEnd"/>
      <w:r w:rsidR="00382E50" w:rsidRPr="00D5698F">
        <w:rPr>
          <w:rFonts w:ascii="Gadugi" w:eastAsia="Calibri" w:hAnsi="Gadugi" w:cs="Arial"/>
        </w:rPr>
        <w:t>:</w:t>
      </w:r>
    </w:p>
    <w:p w:rsidR="005C52DB" w:rsidRDefault="005C52DB" w:rsidP="00BC3BD9">
      <w:pPr>
        <w:jc w:val="center"/>
        <w:rPr>
          <w:rFonts w:ascii="Gadugi" w:hAnsi="Gadugi"/>
          <w:b/>
          <w:sz w:val="20"/>
          <w:szCs w:val="20"/>
        </w:rPr>
      </w:pPr>
    </w:p>
    <w:p w:rsidR="008D35DE" w:rsidRPr="005C52DB" w:rsidRDefault="008D35DE" w:rsidP="00BC3BD9">
      <w:pPr>
        <w:jc w:val="center"/>
        <w:rPr>
          <w:rFonts w:ascii="Gadugi" w:hAnsi="Gadugi"/>
          <w:b/>
          <w:sz w:val="18"/>
          <w:szCs w:val="18"/>
        </w:rPr>
      </w:pPr>
      <w:r w:rsidRPr="005C52DB">
        <w:rPr>
          <w:rFonts w:ascii="Gadugi" w:hAnsi="Gadugi"/>
          <w:b/>
          <w:sz w:val="18"/>
          <w:szCs w:val="18"/>
        </w:rPr>
        <w:t>Marshall County Government</w:t>
      </w:r>
    </w:p>
    <w:p w:rsidR="008D35DE" w:rsidRPr="005C52DB" w:rsidRDefault="00FA5531" w:rsidP="00BC3BD9">
      <w:pPr>
        <w:jc w:val="center"/>
        <w:rPr>
          <w:rFonts w:ascii="Gadugi" w:hAnsi="Gadugi"/>
          <w:b/>
          <w:sz w:val="18"/>
          <w:szCs w:val="18"/>
        </w:rPr>
      </w:pPr>
      <w:r w:rsidRPr="005C52DB">
        <w:rPr>
          <w:rFonts w:ascii="Gadugi" w:hAnsi="Gadugi"/>
          <w:b/>
          <w:sz w:val="18"/>
          <w:szCs w:val="18"/>
        </w:rPr>
        <w:t>Human Resource Office</w:t>
      </w:r>
    </w:p>
    <w:p w:rsidR="00CB4F95" w:rsidRPr="005C52DB" w:rsidRDefault="003B3190" w:rsidP="00BC3BD9">
      <w:pPr>
        <w:jc w:val="center"/>
        <w:rPr>
          <w:rFonts w:ascii="Gadugi" w:hAnsi="Gadugi"/>
          <w:b/>
          <w:sz w:val="18"/>
          <w:szCs w:val="18"/>
        </w:rPr>
      </w:pPr>
      <w:r w:rsidRPr="005C52DB">
        <w:rPr>
          <w:rFonts w:ascii="Gadugi" w:hAnsi="Gadugi"/>
          <w:b/>
          <w:sz w:val="18"/>
          <w:szCs w:val="18"/>
        </w:rPr>
        <w:t>M</w:t>
      </w:r>
      <w:r w:rsidR="00FA5531" w:rsidRPr="005C52DB">
        <w:rPr>
          <w:rFonts w:ascii="Gadugi" w:hAnsi="Gadugi"/>
          <w:b/>
          <w:sz w:val="18"/>
          <w:szCs w:val="18"/>
        </w:rPr>
        <w:t xml:space="preserve">arshall County </w:t>
      </w:r>
      <w:r w:rsidRPr="005C52DB">
        <w:rPr>
          <w:rFonts w:ascii="Gadugi" w:hAnsi="Gadugi"/>
          <w:b/>
          <w:sz w:val="18"/>
          <w:szCs w:val="18"/>
        </w:rPr>
        <w:t>Building,</w:t>
      </w:r>
      <w:r w:rsidR="00FA5531" w:rsidRPr="005C52DB">
        <w:rPr>
          <w:rFonts w:ascii="Gadugi" w:hAnsi="Gadugi"/>
          <w:b/>
          <w:sz w:val="18"/>
          <w:szCs w:val="18"/>
        </w:rPr>
        <w:t xml:space="preserve"> Room </w:t>
      </w:r>
      <w:r w:rsidR="009878DE">
        <w:rPr>
          <w:rFonts w:ascii="Gadugi" w:hAnsi="Gadugi"/>
          <w:b/>
          <w:sz w:val="18"/>
          <w:szCs w:val="18"/>
        </w:rPr>
        <w:t>300</w:t>
      </w:r>
      <w:r w:rsidR="00FA5531" w:rsidRPr="005C52DB">
        <w:rPr>
          <w:rFonts w:ascii="Gadugi" w:hAnsi="Gadugi"/>
          <w:b/>
          <w:sz w:val="18"/>
          <w:szCs w:val="18"/>
        </w:rPr>
        <w:t>,</w:t>
      </w:r>
    </w:p>
    <w:p w:rsidR="00C82FAE" w:rsidRPr="00D5698F" w:rsidRDefault="003B3190" w:rsidP="00BC3BD9">
      <w:pPr>
        <w:jc w:val="center"/>
        <w:rPr>
          <w:rFonts w:ascii="Gadugi" w:hAnsi="Gadugi"/>
          <w:b/>
          <w:sz w:val="20"/>
          <w:szCs w:val="20"/>
        </w:rPr>
      </w:pPr>
      <w:r w:rsidRPr="005C52DB">
        <w:rPr>
          <w:rFonts w:ascii="Gadugi" w:hAnsi="Gadugi"/>
          <w:b/>
          <w:sz w:val="18"/>
          <w:szCs w:val="18"/>
        </w:rPr>
        <w:t>Plymouth,</w:t>
      </w:r>
      <w:r w:rsidR="00FA5531" w:rsidRPr="005C52DB">
        <w:rPr>
          <w:rFonts w:ascii="Gadugi" w:hAnsi="Gadugi"/>
          <w:b/>
          <w:sz w:val="18"/>
          <w:szCs w:val="18"/>
        </w:rPr>
        <w:t xml:space="preserve"> Indiana 46563</w:t>
      </w:r>
      <w:r w:rsidR="00C82FAE" w:rsidRPr="005C52DB">
        <w:rPr>
          <w:rFonts w:ascii="Gadugi" w:hAnsi="Gadugi"/>
          <w:b/>
          <w:sz w:val="18"/>
          <w:szCs w:val="18"/>
        </w:rPr>
        <w:t>.</w:t>
      </w:r>
    </w:p>
    <w:p w:rsidR="00C82FAE" w:rsidRPr="00D5698F" w:rsidRDefault="000D23B6" w:rsidP="00BC3BD9">
      <w:pPr>
        <w:jc w:val="center"/>
        <w:rPr>
          <w:rStyle w:val="Strong"/>
          <w:rFonts w:ascii="Gadugi" w:hAnsi="Gadugi"/>
          <w:b w:val="0"/>
          <w:i/>
          <w:sz w:val="20"/>
          <w:szCs w:val="20"/>
        </w:rPr>
      </w:pPr>
      <w:r w:rsidRPr="00D5698F">
        <w:rPr>
          <w:rStyle w:val="Strong"/>
          <w:rFonts w:ascii="Gadugi" w:hAnsi="Gadugi"/>
          <w:b w:val="0"/>
          <w:i/>
          <w:sz w:val="20"/>
          <w:szCs w:val="20"/>
        </w:rPr>
        <w:t xml:space="preserve">Marshall </w:t>
      </w:r>
      <w:r w:rsidR="00C82FAE" w:rsidRPr="00D5698F">
        <w:rPr>
          <w:rStyle w:val="Strong"/>
          <w:rFonts w:ascii="Gadugi" w:hAnsi="Gadugi"/>
          <w:b w:val="0"/>
          <w:i/>
          <w:sz w:val="20"/>
          <w:szCs w:val="20"/>
        </w:rPr>
        <w:t>County is an Equal Opportunity Employer</w:t>
      </w:r>
    </w:p>
    <w:p w:rsidR="008B5807" w:rsidRDefault="008B5807" w:rsidP="008B5807">
      <w:pPr>
        <w:ind w:left="2160" w:firstLine="720"/>
        <w:rPr>
          <w:rStyle w:val="Strong"/>
        </w:rPr>
      </w:pPr>
    </w:p>
    <w:sectPr w:rsidR="008B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07"/>
    <w:rsid w:val="000D23B6"/>
    <w:rsid w:val="001B5DDE"/>
    <w:rsid w:val="001E7CEA"/>
    <w:rsid w:val="002F5C3F"/>
    <w:rsid w:val="00382E50"/>
    <w:rsid w:val="003B3190"/>
    <w:rsid w:val="004979E7"/>
    <w:rsid w:val="004F1D5B"/>
    <w:rsid w:val="00552ACE"/>
    <w:rsid w:val="005C2993"/>
    <w:rsid w:val="005C52DB"/>
    <w:rsid w:val="006878D6"/>
    <w:rsid w:val="00764959"/>
    <w:rsid w:val="00796020"/>
    <w:rsid w:val="00867BE1"/>
    <w:rsid w:val="008B5807"/>
    <w:rsid w:val="008D35DE"/>
    <w:rsid w:val="0091282C"/>
    <w:rsid w:val="00955DDD"/>
    <w:rsid w:val="009878DE"/>
    <w:rsid w:val="00BC3BD9"/>
    <w:rsid w:val="00C26DE5"/>
    <w:rsid w:val="00C42035"/>
    <w:rsid w:val="00C82FAE"/>
    <w:rsid w:val="00CA3E9A"/>
    <w:rsid w:val="00CB4F95"/>
    <w:rsid w:val="00CF4CEB"/>
    <w:rsid w:val="00D412B8"/>
    <w:rsid w:val="00D5687A"/>
    <w:rsid w:val="00D5698F"/>
    <w:rsid w:val="00E22E9C"/>
    <w:rsid w:val="00E57D5F"/>
    <w:rsid w:val="00E61152"/>
    <w:rsid w:val="00E74C80"/>
    <w:rsid w:val="00EC10F3"/>
    <w:rsid w:val="00EC3528"/>
    <w:rsid w:val="00F1479C"/>
    <w:rsid w:val="00FA553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A4D2-4FAD-4C1F-9AFE-CD4F736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95"/>
  </w:style>
  <w:style w:type="paragraph" w:styleId="Heading1">
    <w:name w:val="heading 1"/>
    <w:basedOn w:val="Normal"/>
    <w:next w:val="Normal"/>
    <w:link w:val="Heading1Char"/>
    <w:uiPriority w:val="9"/>
    <w:qFormat/>
    <w:rsid w:val="00CB4F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F9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F9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F9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F9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F9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F9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F9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F9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F9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F9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F9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F9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F9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F9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F9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F9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F9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4F9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B4F9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4F9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F9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4F9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B4F95"/>
    <w:rPr>
      <w:i/>
      <w:iCs/>
    </w:rPr>
  </w:style>
  <w:style w:type="paragraph" w:styleId="NoSpacing">
    <w:name w:val="No Spacing"/>
    <w:uiPriority w:val="1"/>
    <w:qFormat/>
    <w:rsid w:val="00CB4F95"/>
  </w:style>
  <w:style w:type="paragraph" w:styleId="Quote">
    <w:name w:val="Quote"/>
    <w:basedOn w:val="Normal"/>
    <w:next w:val="Normal"/>
    <w:link w:val="QuoteChar"/>
    <w:uiPriority w:val="29"/>
    <w:qFormat/>
    <w:rsid w:val="00CB4F9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B4F9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F9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F9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4F9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4F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4F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4F9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B4F9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F9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82E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marshall.i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Bendy</dc:creator>
  <cp:keywords/>
  <dc:description/>
  <cp:lastModifiedBy>Abby Caswell</cp:lastModifiedBy>
  <cp:revision>2</cp:revision>
  <cp:lastPrinted>2018-08-07T19:22:00Z</cp:lastPrinted>
  <dcterms:created xsi:type="dcterms:W3CDTF">2021-03-30T19:40:00Z</dcterms:created>
  <dcterms:modified xsi:type="dcterms:W3CDTF">2021-03-30T19:40:00Z</dcterms:modified>
</cp:coreProperties>
</file>